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附件1</w:t>
      </w:r>
    </w:p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  <w:t>2020年五华县“十佳家政服务企业”评选报名表</w:t>
      </w:r>
    </w:p>
    <w:tbl>
      <w:tblPr>
        <w:tblStyle w:val="2"/>
        <w:tblW w:w="85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2250"/>
        <w:gridCol w:w="1083"/>
        <w:gridCol w:w="1384"/>
        <w:gridCol w:w="2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3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企业所在地址</w:t>
            </w:r>
          </w:p>
        </w:tc>
        <w:tc>
          <w:tcPr>
            <w:tcW w:w="68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企业法人姓名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企业规模（人）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2020年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67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企业荣誉</w:t>
            </w:r>
          </w:p>
        </w:tc>
        <w:tc>
          <w:tcPr>
            <w:tcW w:w="68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企业主要业绩</w:t>
            </w:r>
          </w:p>
        </w:tc>
        <w:tc>
          <w:tcPr>
            <w:tcW w:w="6833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33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（单位盖章）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7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县家政服务行业协会推荐意见</w:t>
            </w:r>
          </w:p>
        </w:tc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评审小组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年   月   日</w:t>
            </w:r>
          </w:p>
        </w:tc>
      </w:tr>
    </w:tbl>
    <w:p>
      <w:pPr>
        <w:pStyle w:val="4"/>
        <w:widowControl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8414F"/>
    <w:rsid w:val="5D1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2020-12-18T10:00:00Z</dcterms:created>
  <dc:creator>吃番茄吗</dc:creator>
  <cp:lastModifiedBy>吃番茄吗</cp:lastModifiedBy>
  <dcterms:modified xsi:type="dcterms:W3CDTF">2020-12-18T10:00:14Z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